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B5" w:rsidRDefault="00E864B5" w:rsidP="00E864B5">
      <w:pPr>
        <w:shd w:val="clear" w:color="auto" w:fill="FFFFFF"/>
        <w:spacing w:after="0" w:line="240" w:lineRule="auto"/>
        <w:jc w:val="center"/>
        <w:rPr>
          <w:rFonts w:ascii="Times New Roman" w:eastAsia="Times New Roman" w:hAnsi="Times New Roman" w:cs="Times New Roman"/>
          <w:bCs/>
          <w:color w:val="222222"/>
          <w:sz w:val="24"/>
          <w:szCs w:val="24"/>
        </w:rPr>
      </w:pPr>
      <w:proofErr w:type="spellStart"/>
      <w:r>
        <w:rPr>
          <w:rFonts w:ascii="Times New Roman" w:eastAsia="Times New Roman" w:hAnsi="Times New Roman" w:cs="Times New Roman"/>
          <w:bCs/>
          <w:color w:val="222222"/>
          <w:sz w:val="24"/>
          <w:szCs w:val="24"/>
        </w:rPr>
        <w:t>DBQ</w:t>
      </w:r>
      <w:proofErr w:type="spellEnd"/>
      <w:r>
        <w:rPr>
          <w:rFonts w:ascii="Times New Roman" w:eastAsia="Times New Roman" w:hAnsi="Times New Roman" w:cs="Times New Roman"/>
          <w:bCs/>
          <w:color w:val="222222"/>
          <w:sz w:val="24"/>
          <w:szCs w:val="24"/>
        </w:rPr>
        <w:t>-Neutrality</w:t>
      </w:r>
      <w:bookmarkStart w:id="0" w:name="_GoBack"/>
      <w:bookmarkEnd w:id="0"/>
    </w:p>
    <w:p w:rsidR="006163E8" w:rsidRPr="006163E8" w:rsidRDefault="006163E8" w:rsidP="00E864B5">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The quote above is very </w:t>
      </w:r>
      <w:r w:rsidRPr="006163E8">
        <w:rPr>
          <w:rFonts w:ascii="Times New Roman" w:eastAsia="Times New Roman" w:hAnsi="Times New Roman" w:cs="Times New Roman"/>
          <w:bCs/>
          <w:color w:val="222222"/>
          <w:sz w:val="24"/>
          <w:szCs w:val="24"/>
        </w:rPr>
        <w:t>valid. It is clear from America's actions regarding political, economic, and social issues that the United State</w:t>
      </w:r>
      <w:r>
        <w:rPr>
          <w:rFonts w:ascii="Times New Roman" w:eastAsia="Times New Roman" w:hAnsi="Times New Roman" w:cs="Times New Roman"/>
          <w:bCs/>
          <w:color w:val="222222"/>
          <w:sz w:val="24"/>
          <w:szCs w:val="24"/>
        </w:rPr>
        <w:t>s was primarily an isolationist</w:t>
      </w:r>
      <w:r w:rsidRPr="006163E8">
        <w:rPr>
          <w:rFonts w:ascii="Times New Roman" w:eastAsia="Times New Roman" w:hAnsi="Times New Roman" w:cs="Times New Roman"/>
          <w:bCs/>
          <w:color w:val="222222"/>
          <w:sz w:val="24"/>
          <w:szCs w:val="24"/>
        </w:rPr>
        <w:t xml:space="preserve"> country. </w:t>
      </w:r>
    </w:p>
    <w:p w:rsidR="006163E8" w:rsidRDefault="006163E8" w:rsidP="00E864B5">
      <w:pPr>
        <w:spacing w:after="0" w:line="240" w:lineRule="auto"/>
        <w:ind w:firstLine="720"/>
        <w:rPr>
          <w:rFonts w:ascii="Times New Roman" w:eastAsia="Times New Roman" w:hAnsi="Times New Roman" w:cs="Times New Roman"/>
          <w:sz w:val="24"/>
          <w:szCs w:val="24"/>
        </w:rPr>
      </w:pPr>
      <w:r w:rsidRPr="006163E8">
        <w:rPr>
          <w:rFonts w:ascii="Times New Roman" w:eastAsia="Times New Roman" w:hAnsi="Times New Roman" w:cs="Times New Roman"/>
          <w:bCs/>
          <w:color w:val="222222"/>
          <w:sz w:val="24"/>
          <w:szCs w:val="24"/>
          <w:shd w:val="clear" w:color="auto" w:fill="FFFFFF"/>
        </w:rPr>
        <w:t xml:space="preserve">In the beginning of World War II, the United States strived to be separated from the chaos occurring in Europe. In order to stay isolated from these affairs, Congress passed political acts to protect the U.S. from destruction. Propaganda posters were posted everywhere throughout the country to influence people to stay isolated for the sake of protecting democracy. For example, in the political cartoon, "The Only Way We Can Save Her," Orr tried to persuade his viewers not to support America's involvement in the war </w:t>
      </w:r>
      <w:r w:rsidRPr="006163E8">
        <w:rPr>
          <w:rFonts w:ascii="Times New Roman" w:eastAsia="Times New Roman" w:hAnsi="Times New Roman" w:cs="Times New Roman"/>
          <w:bCs/>
          <w:color w:val="222222"/>
          <w:sz w:val="24"/>
          <w:szCs w:val="24"/>
          <w:highlight w:val="yellow"/>
          <w:shd w:val="clear" w:color="auto" w:fill="FFFFFF"/>
        </w:rPr>
        <w:t>(Doc A)</w:t>
      </w:r>
      <w:r w:rsidRPr="006163E8">
        <w:rPr>
          <w:rFonts w:ascii="Times New Roman" w:eastAsia="Times New Roman" w:hAnsi="Times New Roman" w:cs="Times New Roman"/>
          <w:bCs/>
          <w:color w:val="222222"/>
          <w:sz w:val="24"/>
          <w:szCs w:val="24"/>
          <w:shd w:val="clear" w:color="auto" w:fill="FFFFFF"/>
        </w:rPr>
        <w:t xml:space="preserve">. We can infer that Orr is trying to say that America should not go into war so that Democracy can live on. Without a safe haven from the chaos in Europe, Democracy would cease to exist. Some people wanted to heed the words of George Washington in his </w:t>
      </w:r>
      <w:r w:rsidRPr="006163E8">
        <w:rPr>
          <w:rFonts w:ascii="Times New Roman" w:eastAsia="Times New Roman" w:hAnsi="Times New Roman" w:cs="Times New Roman"/>
          <w:bCs/>
          <w:color w:val="222222"/>
          <w:sz w:val="24"/>
          <w:szCs w:val="24"/>
          <w:u w:val="single"/>
          <w:shd w:val="clear" w:color="auto" w:fill="FFFFFF"/>
        </w:rPr>
        <w:t>Farewell Address</w:t>
      </w:r>
      <w:r w:rsidRPr="006163E8">
        <w:rPr>
          <w:rFonts w:ascii="Times New Roman" w:eastAsia="Times New Roman" w:hAnsi="Times New Roman" w:cs="Times New Roman"/>
          <w:bCs/>
          <w:color w:val="222222"/>
          <w:sz w:val="24"/>
          <w:szCs w:val="24"/>
          <w:shd w:val="clear" w:color="auto" w:fill="FFFFFF"/>
        </w:rPr>
        <w:t xml:space="preserve"> to stay away from European affairs. </w:t>
      </w:r>
      <w:r w:rsidR="00841EC8">
        <w:rPr>
          <w:rFonts w:ascii="Times New Roman" w:eastAsia="Times New Roman" w:hAnsi="Times New Roman" w:cs="Times New Roman"/>
          <w:bCs/>
          <w:color w:val="222222"/>
          <w:sz w:val="24"/>
          <w:szCs w:val="24"/>
          <w:shd w:val="clear" w:color="auto" w:fill="FFFFFF"/>
        </w:rPr>
        <w:t xml:space="preserve">They reasoned that if our first president did not want to be entangled in foreign relations, we should follow his opinions and stay out of the war. </w:t>
      </w:r>
      <w:r w:rsidRPr="006163E8">
        <w:rPr>
          <w:rFonts w:ascii="Times New Roman" w:eastAsia="Times New Roman" w:hAnsi="Times New Roman" w:cs="Times New Roman"/>
          <w:bCs/>
          <w:color w:val="222222"/>
          <w:sz w:val="24"/>
          <w:szCs w:val="24"/>
          <w:shd w:val="clear" w:color="auto" w:fill="FFFFFF"/>
        </w:rPr>
        <w:t xml:space="preserve">This is why the American people were not pleased with the </w:t>
      </w:r>
      <w:r w:rsidRPr="006163E8">
        <w:rPr>
          <w:rFonts w:ascii="Times New Roman" w:eastAsia="Times New Roman" w:hAnsi="Times New Roman" w:cs="Times New Roman"/>
          <w:bCs/>
          <w:color w:val="222222"/>
          <w:sz w:val="24"/>
          <w:szCs w:val="24"/>
          <w:u w:val="single"/>
          <w:shd w:val="clear" w:color="auto" w:fill="FFFFFF"/>
        </w:rPr>
        <w:t>League of Nations</w:t>
      </w:r>
      <w:r w:rsidRPr="006163E8">
        <w:rPr>
          <w:rFonts w:ascii="Times New Roman" w:eastAsia="Times New Roman" w:hAnsi="Times New Roman" w:cs="Times New Roman"/>
          <w:bCs/>
          <w:color w:val="222222"/>
          <w:sz w:val="24"/>
          <w:szCs w:val="24"/>
          <w:shd w:val="clear" w:color="auto" w:fill="FFFFFF"/>
        </w:rPr>
        <w:t xml:space="preserve"> and chose not to be a part of it in order to stay isolated. An example of this is the reaction to the </w:t>
      </w:r>
      <w:r w:rsidRPr="006163E8">
        <w:rPr>
          <w:rFonts w:ascii="Times New Roman" w:eastAsia="Times New Roman" w:hAnsi="Times New Roman" w:cs="Times New Roman"/>
          <w:bCs/>
          <w:color w:val="222222"/>
          <w:sz w:val="24"/>
          <w:szCs w:val="24"/>
          <w:u w:val="single"/>
          <w:shd w:val="clear" w:color="auto" w:fill="FFFFFF"/>
        </w:rPr>
        <w:t>Spanish Civil War</w:t>
      </w:r>
      <w:r w:rsidRPr="006163E8">
        <w:rPr>
          <w:rFonts w:ascii="Times New Roman" w:eastAsia="Times New Roman" w:hAnsi="Times New Roman" w:cs="Times New Roman"/>
          <w:bCs/>
          <w:color w:val="222222"/>
          <w:sz w:val="24"/>
          <w:szCs w:val="24"/>
          <w:shd w:val="clear" w:color="auto" w:fill="FFFFFF"/>
        </w:rPr>
        <w:t xml:space="preserve"> where fascist leader</w:t>
      </w:r>
      <w:r w:rsidR="00841EC8">
        <w:rPr>
          <w:rFonts w:ascii="Times New Roman" w:eastAsia="Times New Roman" w:hAnsi="Times New Roman" w:cs="Times New Roman"/>
          <w:bCs/>
          <w:color w:val="222222"/>
          <w:sz w:val="24"/>
          <w:szCs w:val="24"/>
          <w:shd w:val="clear" w:color="auto" w:fill="FFFFFF"/>
        </w:rPr>
        <w:t xml:space="preserve"> Francisco Franco attacked the Republican D</w:t>
      </w:r>
      <w:r w:rsidRPr="006163E8">
        <w:rPr>
          <w:rFonts w:ascii="Times New Roman" w:eastAsia="Times New Roman" w:hAnsi="Times New Roman" w:cs="Times New Roman"/>
          <w:bCs/>
          <w:color w:val="222222"/>
          <w:sz w:val="24"/>
          <w:szCs w:val="24"/>
          <w:shd w:val="clear" w:color="auto" w:fill="FFFFFF"/>
        </w:rPr>
        <w:t xml:space="preserve">emocracy. Although America would usually intervene to save democracy, they choose to ignore their battle and stay isolated. </w:t>
      </w:r>
      <w:r w:rsidR="00841EC8">
        <w:rPr>
          <w:rFonts w:ascii="Times New Roman" w:eastAsia="Times New Roman" w:hAnsi="Times New Roman" w:cs="Times New Roman"/>
          <w:bCs/>
          <w:color w:val="222222"/>
          <w:sz w:val="24"/>
          <w:szCs w:val="24"/>
          <w:shd w:val="clear" w:color="auto" w:fill="FFFFFF"/>
        </w:rPr>
        <w:t>By doing so, Ameri</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a emphasized its de</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 xml:space="preserve">ision to avoid any kind of foreign matters. </w:t>
      </w:r>
      <w:r w:rsidRPr="006163E8">
        <w:rPr>
          <w:rFonts w:ascii="Times New Roman" w:eastAsia="Times New Roman" w:hAnsi="Times New Roman" w:cs="Times New Roman"/>
          <w:bCs/>
          <w:color w:val="222222"/>
          <w:sz w:val="24"/>
          <w:szCs w:val="24"/>
          <w:shd w:val="clear" w:color="auto" w:fill="FFFFFF"/>
        </w:rPr>
        <w:t>FDR also took steps to keep the U.S. from entering the war. This idea of neutrality reaches most U.S. Senators, as shown in Vandenberg's speech delivered at St. Paul. This Senator emphasized how important it was for citizens to focus on their own issues and problems</w:t>
      </w:r>
      <w:r w:rsidR="00841EC8">
        <w:rPr>
          <w:rFonts w:ascii="Times New Roman" w:eastAsia="Times New Roman" w:hAnsi="Times New Roman" w:cs="Times New Roman"/>
          <w:bCs/>
          <w:color w:val="222222"/>
          <w:sz w:val="24"/>
          <w:szCs w:val="24"/>
          <w:shd w:val="clear" w:color="auto" w:fill="FFFFFF"/>
        </w:rPr>
        <w:t xml:space="preserve"> </w:t>
      </w:r>
      <w:r w:rsidR="00841EC8" w:rsidRPr="00841EC8">
        <w:rPr>
          <w:rFonts w:ascii="Times New Roman" w:eastAsia="Times New Roman" w:hAnsi="Times New Roman" w:cs="Times New Roman"/>
          <w:bCs/>
          <w:color w:val="222222"/>
          <w:sz w:val="24"/>
          <w:szCs w:val="24"/>
          <w:highlight w:val="yellow"/>
          <w:shd w:val="clear" w:color="auto" w:fill="FFFFFF"/>
        </w:rPr>
        <w:t>(Do</w:t>
      </w:r>
      <w:r w:rsidR="00841EC8" w:rsidRPr="006163E8">
        <w:rPr>
          <w:rFonts w:ascii="Times New Roman" w:eastAsia="Times New Roman" w:hAnsi="Times New Roman" w:cs="Times New Roman"/>
          <w:bCs/>
          <w:color w:val="222222"/>
          <w:sz w:val="24"/>
          <w:szCs w:val="24"/>
          <w:highlight w:val="yellow"/>
        </w:rPr>
        <w:t>c</w:t>
      </w:r>
      <w:r w:rsidR="00841EC8" w:rsidRPr="00841EC8">
        <w:rPr>
          <w:rFonts w:ascii="Times New Roman" w:eastAsia="Times New Roman" w:hAnsi="Times New Roman" w:cs="Times New Roman"/>
          <w:bCs/>
          <w:color w:val="222222"/>
          <w:sz w:val="24"/>
          <w:szCs w:val="24"/>
          <w:highlight w:val="yellow"/>
        </w:rPr>
        <w:t xml:space="preserve"> G)</w:t>
      </w:r>
      <w:r w:rsidRPr="006163E8">
        <w:rPr>
          <w:rFonts w:ascii="Times New Roman" w:eastAsia="Times New Roman" w:hAnsi="Times New Roman" w:cs="Times New Roman"/>
          <w:bCs/>
          <w:color w:val="222222"/>
          <w:sz w:val="24"/>
          <w:szCs w:val="24"/>
          <w:shd w:val="clear" w:color="auto" w:fill="FFFFFF"/>
        </w:rPr>
        <w:t>. He repeatedly stated that the problems in America are more important than our own idealized and moral obligation to spread Democracy.</w:t>
      </w:r>
      <w:r>
        <w:rPr>
          <w:rFonts w:ascii="Times New Roman" w:eastAsia="Times New Roman" w:hAnsi="Times New Roman" w:cs="Times New Roman"/>
          <w:bCs/>
          <w:color w:val="222222"/>
          <w:sz w:val="24"/>
          <w:szCs w:val="24"/>
          <w:shd w:val="clear" w:color="auto" w:fill="FFFFFF"/>
        </w:rPr>
        <w:t xml:space="preserve"> </w:t>
      </w:r>
      <w:r w:rsidR="00841EC8">
        <w:rPr>
          <w:rFonts w:ascii="Times New Roman" w:eastAsia="Times New Roman" w:hAnsi="Times New Roman" w:cs="Times New Roman"/>
          <w:bCs/>
          <w:color w:val="222222"/>
          <w:sz w:val="24"/>
          <w:szCs w:val="24"/>
          <w:shd w:val="clear" w:color="auto" w:fill="FFFFFF"/>
        </w:rPr>
        <w:t>This spee</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h strengthens the hypothesis that Ameri</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 xml:space="preserve">a was very self-centered when it </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 xml:space="preserve">ame to foreign affairs; only looking out for itself. </w:t>
      </w:r>
      <w:r w:rsidRPr="006163E8">
        <w:rPr>
          <w:rFonts w:ascii="Times New Roman" w:eastAsia="Times New Roman" w:hAnsi="Times New Roman" w:cs="Times New Roman"/>
          <w:bCs/>
          <w:color w:val="222222"/>
          <w:sz w:val="24"/>
          <w:szCs w:val="24"/>
          <w:shd w:val="clear" w:color="auto" w:fill="FFFFFF"/>
        </w:rPr>
        <w:t xml:space="preserve">All of these were factors that </w:t>
      </w:r>
      <w:r w:rsidR="00841EC8" w:rsidRPr="006163E8">
        <w:rPr>
          <w:rFonts w:ascii="Times New Roman" w:eastAsia="Times New Roman" w:hAnsi="Times New Roman" w:cs="Times New Roman"/>
          <w:bCs/>
          <w:color w:val="222222"/>
          <w:sz w:val="24"/>
          <w:szCs w:val="24"/>
          <w:shd w:val="clear" w:color="auto" w:fill="FFFFFF"/>
        </w:rPr>
        <w:t>exhibited</w:t>
      </w:r>
      <w:r w:rsidRPr="006163E8">
        <w:rPr>
          <w:rFonts w:ascii="Times New Roman" w:eastAsia="Times New Roman" w:hAnsi="Times New Roman" w:cs="Times New Roman"/>
          <w:bCs/>
          <w:color w:val="222222"/>
          <w:sz w:val="24"/>
          <w:szCs w:val="24"/>
          <w:shd w:val="clear" w:color="auto" w:fill="FFFFFF"/>
        </w:rPr>
        <w:t xml:space="preserve"> America's want for isolation.</w:t>
      </w:r>
      <w:r>
        <w:rPr>
          <w:rFonts w:ascii="Times New Roman" w:eastAsia="Times New Roman" w:hAnsi="Times New Roman" w:cs="Times New Roman"/>
          <w:sz w:val="24"/>
          <w:szCs w:val="24"/>
        </w:rPr>
        <w:t xml:space="preserve"> </w:t>
      </w:r>
    </w:p>
    <w:p w:rsidR="006163E8" w:rsidRPr="006163E8" w:rsidRDefault="006163E8" w:rsidP="00E864B5">
      <w:pPr>
        <w:spacing w:after="0" w:line="240" w:lineRule="auto"/>
        <w:ind w:firstLine="720"/>
        <w:rPr>
          <w:rFonts w:ascii="Times New Roman" w:eastAsia="Times New Roman" w:hAnsi="Times New Roman" w:cs="Times New Roman"/>
          <w:sz w:val="24"/>
          <w:szCs w:val="24"/>
        </w:rPr>
      </w:pPr>
      <w:r w:rsidRPr="006163E8">
        <w:rPr>
          <w:rFonts w:ascii="Times New Roman" w:eastAsia="Times New Roman" w:hAnsi="Times New Roman" w:cs="Times New Roman"/>
          <w:bCs/>
          <w:color w:val="222222"/>
          <w:sz w:val="24"/>
          <w:szCs w:val="24"/>
        </w:rPr>
        <w:t>America's</w:t>
      </w:r>
      <w:r>
        <w:rPr>
          <w:rFonts w:ascii="Times New Roman" w:eastAsia="Times New Roman" w:hAnsi="Times New Roman" w:cs="Times New Roman"/>
          <w:bCs/>
          <w:color w:val="222222"/>
          <w:sz w:val="24"/>
          <w:szCs w:val="24"/>
        </w:rPr>
        <w:t xml:space="preserve"> desire to stay an isolationist</w:t>
      </w:r>
      <w:r w:rsidRPr="006163E8">
        <w:rPr>
          <w:rFonts w:ascii="Times New Roman" w:eastAsia="Times New Roman" w:hAnsi="Times New Roman" w:cs="Times New Roman"/>
          <w:bCs/>
          <w:color w:val="222222"/>
          <w:sz w:val="24"/>
          <w:szCs w:val="24"/>
        </w:rPr>
        <w:t xml:space="preserve"> country can also be seen in its economic policies. Soon after America realized the threats from nations such as Fascist Italy and Nazi Germany, they were quick to create the Neutrality Acts. The Neutrality Acts were created to keep America out of the war. It stated that no American could sell, ship (directly or indirectly), or give any belligerent in the War </w:t>
      </w:r>
      <w:r w:rsidRPr="006163E8">
        <w:rPr>
          <w:rFonts w:ascii="Times New Roman" w:eastAsia="Times New Roman" w:hAnsi="Times New Roman" w:cs="Times New Roman"/>
          <w:bCs/>
          <w:color w:val="222222"/>
          <w:sz w:val="24"/>
          <w:szCs w:val="24"/>
          <w:highlight w:val="yellow"/>
        </w:rPr>
        <w:t>(Doc. C).</w:t>
      </w:r>
      <w:r w:rsidRPr="006163E8">
        <w:rPr>
          <w:rFonts w:ascii="Times New Roman" w:eastAsia="Times New Roman" w:hAnsi="Times New Roman" w:cs="Times New Roman"/>
          <w:bCs/>
          <w:color w:val="222222"/>
          <w:sz w:val="24"/>
          <w:szCs w:val="24"/>
        </w:rPr>
        <w:t xml:space="preserve"> This act demonstrated how serious America was about maintaining their neutrality. They would rather stay a safe, neutral country than to try</w:t>
      </w:r>
      <w:r>
        <w:rPr>
          <w:rFonts w:ascii="Times New Roman" w:eastAsia="Times New Roman" w:hAnsi="Times New Roman" w:cs="Times New Roman"/>
          <w:bCs/>
          <w:color w:val="222222"/>
          <w:sz w:val="24"/>
          <w:szCs w:val="24"/>
        </w:rPr>
        <w:t xml:space="preserve"> and get out of the Depression by selling weapons; or in other words, isolation was more important to the Ameri</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an than money.</w:t>
      </w:r>
      <w:r w:rsidRPr="006163E8">
        <w:rPr>
          <w:rFonts w:ascii="Times New Roman" w:eastAsia="Times New Roman" w:hAnsi="Times New Roman" w:cs="Times New Roman"/>
          <w:bCs/>
          <w:color w:val="222222"/>
          <w:sz w:val="24"/>
          <w:szCs w:val="24"/>
        </w:rPr>
        <w:t xml:space="preserve"> Another example of how important isolationism was to the Americans is the </w:t>
      </w:r>
      <w:r w:rsidRPr="006163E8">
        <w:rPr>
          <w:rFonts w:ascii="Times New Roman" w:eastAsia="Times New Roman" w:hAnsi="Times New Roman" w:cs="Times New Roman"/>
          <w:bCs/>
          <w:color w:val="222222"/>
          <w:sz w:val="24"/>
          <w:szCs w:val="24"/>
          <w:u w:val="single"/>
        </w:rPr>
        <w:t>Johnson Debt Default Act</w:t>
      </w:r>
      <w:r w:rsidRPr="006163E8">
        <w:rPr>
          <w:rFonts w:ascii="Times New Roman" w:eastAsia="Times New Roman" w:hAnsi="Times New Roman" w:cs="Times New Roman"/>
          <w:bCs/>
          <w:color w:val="222222"/>
          <w:sz w:val="24"/>
          <w:szCs w:val="24"/>
        </w:rPr>
        <w:t>. This law stated that the United States could no longer lend cash to any country that already owed America money. This also showed that America harbored a selfish need to protect themselves, and themselves only. They had no regard for the wellbeing of foreign nations and just left these countries to "stew in their own juices."  </w:t>
      </w:r>
      <w:r>
        <w:rPr>
          <w:rFonts w:ascii="Times New Roman" w:eastAsia="Times New Roman" w:hAnsi="Times New Roman" w:cs="Times New Roman"/>
          <w:bCs/>
          <w:color w:val="222222"/>
          <w:sz w:val="24"/>
          <w:szCs w:val="24"/>
        </w:rPr>
        <w:t>Franklin Delano Roosevelt</w:t>
      </w:r>
      <w:r w:rsidRPr="006163E8">
        <w:rPr>
          <w:rFonts w:ascii="Times New Roman" w:eastAsia="Times New Roman" w:hAnsi="Times New Roman" w:cs="Times New Roman"/>
          <w:bCs/>
          <w:color w:val="222222"/>
          <w:sz w:val="24"/>
          <w:szCs w:val="24"/>
        </w:rPr>
        <w:t xml:space="preserve"> even pulled out America's participation in the </w:t>
      </w:r>
      <w:r w:rsidRPr="006163E8">
        <w:rPr>
          <w:rFonts w:ascii="Times New Roman" w:eastAsia="Times New Roman" w:hAnsi="Times New Roman" w:cs="Times New Roman"/>
          <w:bCs/>
          <w:color w:val="222222"/>
          <w:sz w:val="24"/>
          <w:szCs w:val="24"/>
          <w:u w:val="single"/>
        </w:rPr>
        <w:t>London Conference</w:t>
      </w:r>
      <w:r w:rsidRPr="006163E8">
        <w:rPr>
          <w:rFonts w:ascii="Times New Roman" w:eastAsia="Times New Roman" w:hAnsi="Times New Roman" w:cs="Times New Roman"/>
          <w:bCs/>
          <w:color w:val="222222"/>
          <w:sz w:val="24"/>
          <w:szCs w:val="24"/>
        </w:rPr>
        <w:t xml:space="preserve"> although the meeting was planned to help </w:t>
      </w:r>
      <w:r>
        <w:rPr>
          <w:rFonts w:ascii="Times New Roman" w:eastAsia="Times New Roman" w:hAnsi="Times New Roman" w:cs="Times New Roman"/>
          <w:bCs/>
          <w:color w:val="222222"/>
          <w:sz w:val="24"/>
          <w:szCs w:val="24"/>
        </w:rPr>
        <w:t>solve</w:t>
      </w:r>
      <w:r w:rsidRPr="006163E8">
        <w:rPr>
          <w:rFonts w:ascii="Times New Roman" w:eastAsia="Times New Roman" w:hAnsi="Times New Roman" w:cs="Times New Roman"/>
          <w:bCs/>
          <w:color w:val="222222"/>
          <w:sz w:val="24"/>
          <w:szCs w:val="24"/>
        </w:rPr>
        <w:t xml:space="preserve"> economic problems</w:t>
      </w:r>
      <w:r>
        <w:rPr>
          <w:rFonts w:ascii="Times New Roman" w:eastAsia="Times New Roman" w:hAnsi="Times New Roman" w:cs="Times New Roman"/>
          <w:bCs/>
          <w:color w:val="222222"/>
          <w:sz w:val="24"/>
          <w:szCs w:val="24"/>
        </w:rPr>
        <w:t xml:space="preserve"> for all </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ountries</w:t>
      </w:r>
      <w:r w:rsidRPr="006163E8">
        <w:rPr>
          <w:rFonts w:ascii="Times New Roman" w:eastAsia="Times New Roman" w:hAnsi="Times New Roman" w:cs="Times New Roman"/>
          <w:bCs/>
          <w:color w:val="222222"/>
          <w:sz w:val="24"/>
          <w:szCs w:val="24"/>
        </w:rPr>
        <w:t xml:space="preserve">. It was clear that in order </w:t>
      </w:r>
      <w:r w:rsidR="00841EC8">
        <w:rPr>
          <w:rFonts w:ascii="Times New Roman" w:eastAsia="Times New Roman" w:hAnsi="Times New Roman" w:cs="Times New Roman"/>
          <w:bCs/>
          <w:color w:val="222222"/>
          <w:sz w:val="24"/>
          <w:szCs w:val="24"/>
        </w:rPr>
        <w:t xml:space="preserve">to </w:t>
      </w:r>
      <w:r w:rsidRPr="006163E8">
        <w:rPr>
          <w:rFonts w:ascii="Times New Roman" w:eastAsia="Times New Roman" w:hAnsi="Times New Roman" w:cs="Times New Roman"/>
          <w:bCs/>
          <w:color w:val="222222"/>
          <w:sz w:val="24"/>
          <w:szCs w:val="24"/>
        </w:rPr>
        <w:t xml:space="preserve">maintain economic security </w:t>
      </w:r>
      <w:r w:rsidR="00841EC8">
        <w:rPr>
          <w:rFonts w:ascii="Times New Roman" w:eastAsia="Times New Roman" w:hAnsi="Times New Roman" w:cs="Times New Roman"/>
          <w:bCs/>
          <w:color w:val="222222"/>
          <w:sz w:val="24"/>
          <w:szCs w:val="24"/>
        </w:rPr>
        <w:t>internationally,</w:t>
      </w:r>
      <w:r w:rsidRPr="006163E8">
        <w:rPr>
          <w:rFonts w:ascii="Times New Roman" w:eastAsia="Times New Roman" w:hAnsi="Times New Roman" w:cs="Times New Roman"/>
          <w:bCs/>
          <w:color w:val="222222"/>
          <w:sz w:val="24"/>
          <w:szCs w:val="24"/>
        </w:rPr>
        <w:t xml:space="preserve"> America should have participated in the conference. This </w:t>
      </w:r>
      <w:r>
        <w:rPr>
          <w:rFonts w:ascii="Times New Roman" w:eastAsia="Times New Roman" w:hAnsi="Times New Roman" w:cs="Times New Roman"/>
          <w:bCs/>
          <w:color w:val="222222"/>
          <w:sz w:val="24"/>
          <w:szCs w:val="24"/>
        </w:rPr>
        <w:t>again demonstrated</w:t>
      </w:r>
      <w:r w:rsidRPr="006163E8">
        <w:rPr>
          <w:rFonts w:ascii="Times New Roman" w:eastAsia="Times New Roman" w:hAnsi="Times New Roman" w:cs="Times New Roman"/>
          <w:bCs/>
          <w:color w:val="222222"/>
          <w:sz w:val="24"/>
          <w:szCs w:val="24"/>
        </w:rPr>
        <w:t xml:space="preserve"> that America valued its own neutrality over the wellbeing of their foreign relationship with other countries. </w:t>
      </w:r>
    </w:p>
    <w:p w:rsidR="006163E8" w:rsidRPr="006163E8" w:rsidRDefault="006163E8" w:rsidP="00E864B5">
      <w:pPr>
        <w:shd w:val="clear" w:color="auto" w:fill="FFFFFF"/>
        <w:spacing w:after="0" w:line="240" w:lineRule="auto"/>
        <w:ind w:firstLine="720"/>
        <w:rPr>
          <w:rFonts w:ascii="Times New Roman" w:eastAsia="Times New Roman" w:hAnsi="Times New Roman" w:cs="Times New Roman"/>
          <w:bCs/>
          <w:color w:val="222222"/>
          <w:sz w:val="24"/>
          <w:szCs w:val="24"/>
        </w:rPr>
      </w:pPr>
      <w:r w:rsidRPr="006163E8">
        <w:rPr>
          <w:rFonts w:ascii="Times New Roman" w:eastAsia="Times New Roman" w:hAnsi="Times New Roman" w:cs="Times New Roman"/>
          <w:bCs/>
          <w:color w:val="222222"/>
          <w:sz w:val="24"/>
          <w:szCs w:val="24"/>
        </w:rPr>
        <w:t xml:space="preserve">Evidence of American isolationism can also be seen in social issues. In contrast with the sinking of the American ship </w:t>
      </w:r>
      <w:r w:rsidRPr="006163E8">
        <w:rPr>
          <w:rFonts w:ascii="Times New Roman" w:eastAsia="Times New Roman" w:hAnsi="Times New Roman" w:cs="Times New Roman"/>
          <w:bCs/>
          <w:i/>
          <w:color w:val="222222"/>
          <w:sz w:val="24"/>
          <w:szCs w:val="24"/>
          <w:u w:val="single"/>
        </w:rPr>
        <w:t>Maine</w:t>
      </w:r>
      <w:r w:rsidRPr="006163E8">
        <w:rPr>
          <w:rFonts w:ascii="Times New Roman" w:eastAsia="Times New Roman" w:hAnsi="Times New Roman" w:cs="Times New Roman"/>
          <w:bCs/>
          <w:color w:val="222222"/>
          <w:sz w:val="24"/>
          <w:szCs w:val="24"/>
        </w:rPr>
        <w:t xml:space="preserve">, when Americans were informed that Japan sank the </w:t>
      </w:r>
      <w:r w:rsidRPr="006163E8">
        <w:rPr>
          <w:rFonts w:ascii="Times New Roman" w:eastAsia="Times New Roman" w:hAnsi="Times New Roman" w:cs="Times New Roman"/>
          <w:bCs/>
          <w:i/>
          <w:color w:val="222222"/>
          <w:sz w:val="24"/>
          <w:szCs w:val="24"/>
          <w:u w:val="single"/>
        </w:rPr>
        <w:t>Panay</w:t>
      </w:r>
      <w:r w:rsidRPr="006163E8">
        <w:rPr>
          <w:rFonts w:ascii="Times New Roman" w:eastAsia="Times New Roman" w:hAnsi="Times New Roman" w:cs="Times New Roman"/>
          <w:bCs/>
          <w:color w:val="222222"/>
          <w:sz w:val="24"/>
          <w:szCs w:val="24"/>
        </w:rPr>
        <w:t xml:space="preserve">, Americans were satisfied with the apology that Japan gave. </w:t>
      </w:r>
      <w:r>
        <w:rPr>
          <w:rFonts w:ascii="Times New Roman" w:eastAsia="Times New Roman" w:hAnsi="Times New Roman" w:cs="Times New Roman"/>
          <w:bCs/>
          <w:color w:val="222222"/>
          <w:sz w:val="24"/>
          <w:szCs w:val="24"/>
        </w:rPr>
        <w:t xml:space="preserve">They </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ould have very well de</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lared war on Japan, just like they did with the Cuban issues with Maine but Ameri</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ans</w:t>
      </w:r>
      <w:r w:rsidRPr="006163E8">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felt very </w:t>
      </w:r>
      <w:r>
        <w:rPr>
          <w:rFonts w:ascii="Times New Roman" w:eastAsia="Times New Roman" w:hAnsi="Times New Roman" w:cs="Times New Roman"/>
          <w:bCs/>
          <w:color w:val="222222"/>
          <w:sz w:val="24"/>
          <w:szCs w:val="24"/>
        </w:rPr>
        <w:lastRenderedPageBreak/>
        <w:t>strongly about neutrality and wanted to stay out of any foreign affairs</w:t>
      </w:r>
      <w:r w:rsidRPr="006163E8">
        <w:rPr>
          <w:rFonts w:ascii="Times New Roman" w:eastAsia="Times New Roman" w:hAnsi="Times New Roman" w:cs="Times New Roman"/>
          <w:bCs/>
          <w:color w:val="222222"/>
          <w:sz w:val="24"/>
          <w:szCs w:val="24"/>
        </w:rPr>
        <w:t xml:space="preserve">. For most of the 1940's more Americans were opposed to going to war than </w:t>
      </w:r>
      <w:r w:rsidR="00841EC8">
        <w:rPr>
          <w:rFonts w:ascii="Times New Roman" w:eastAsia="Times New Roman" w:hAnsi="Times New Roman" w:cs="Times New Roman"/>
          <w:bCs/>
          <w:color w:val="222222"/>
          <w:sz w:val="24"/>
          <w:szCs w:val="24"/>
        </w:rPr>
        <w:t xml:space="preserve">people who were for it </w:t>
      </w:r>
      <w:r w:rsidR="00841EC8" w:rsidRPr="00841EC8">
        <w:rPr>
          <w:rFonts w:ascii="Times New Roman" w:eastAsia="Times New Roman" w:hAnsi="Times New Roman" w:cs="Times New Roman"/>
          <w:bCs/>
          <w:color w:val="222222"/>
          <w:sz w:val="24"/>
          <w:szCs w:val="24"/>
          <w:highlight w:val="yellow"/>
        </w:rPr>
        <w:t>(Doc.</w:t>
      </w:r>
      <w:r w:rsidRPr="006163E8">
        <w:rPr>
          <w:rFonts w:ascii="Times New Roman" w:eastAsia="Times New Roman" w:hAnsi="Times New Roman" w:cs="Times New Roman"/>
          <w:bCs/>
          <w:color w:val="222222"/>
          <w:sz w:val="24"/>
          <w:szCs w:val="24"/>
          <w:highlight w:val="yellow"/>
        </w:rPr>
        <w:t xml:space="preserve"> D).</w:t>
      </w:r>
      <w:r w:rsidRPr="006163E8">
        <w:rPr>
          <w:rFonts w:ascii="Times New Roman" w:eastAsia="Times New Roman" w:hAnsi="Times New Roman" w:cs="Times New Roman"/>
          <w:bCs/>
          <w:color w:val="222222"/>
          <w:sz w:val="24"/>
          <w:szCs w:val="24"/>
        </w:rPr>
        <w:t xml:space="preserve"> Even as the war progressed, America continued to stay neutral throughout </w:t>
      </w:r>
      <w:r>
        <w:rPr>
          <w:rFonts w:ascii="Times New Roman" w:eastAsia="Times New Roman" w:hAnsi="Times New Roman" w:cs="Times New Roman"/>
          <w:bCs/>
          <w:color w:val="222222"/>
          <w:sz w:val="24"/>
          <w:szCs w:val="24"/>
        </w:rPr>
        <w:t>the year of 1940. Refle</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ting these statisti</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 xml:space="preserve">s, many anti-war organizations were </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reated to keep Ameri</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 xml:space="preserve">a an isolationist </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ountry. One such example is</w:t>
      </w:r>
      <w:r w:rsidRPr="006163E8">
        <w:rPr>
          <w:rFonts w:ascii="Times New Roman" w:eastAsia="Times New Roman" w:hAnsi="Times New Roman" w:cs="Times New Roman"/>
          <w:bCs/>
          <w:color w:val="222222"/>
          <w:sz w:val="24"/>
          <w:szCs w:val="24"/>
        </w:rPr>
        <w:t xml:space="preserve"> the </w:t>
      </w:r>
      <w:r w:rsidRPr="006163E8">
        <w:rPr>
          <w:rFonts w:ascii="Times New Roman" w:eastAsia="Times New Roman" w:hAnsi="Times New Roman" w:cs="Times New Roman"/>
          <w:bCs/>
          <w:color w:val="222222"/>
          <w:sz w:val="24"/>
          <w:szCs w:val="24"/>
          <w:u w:val="single"/>
        </w:rPr>
        <w:t>America First Committee</w:t>
      </w:r>
      <w:r w:rsidRPr="006163E8">
        <w:rPr>
          <w:rFonts w:ascii="Times New Roman" w:eastAsia="Times New Roman" w:hAnsi="Times New Roman" w:cs="Times New Roman"/>
          <w:bCs/>
          <w:color w:val="222222"/>
          <w:sz w:val="24"/>
          <w:szCs w:val="24"/>
        </w:rPr>
        <w:t xml:space="preserve"> which was a group of people who stressed the isolation of American and </w:t>
      </w:r>
      <w:r>
        <w:rPr>
          <w:rFonts w:ascii="Times New Roman" w:eastAsia="Times New Roman" w:hAnsi="Times New Roman" w:cs="Times New Roman"/>
          <w:bCs/>
          <w:color w:val="222222"/>
          <w:sz w:val="24"/>
          <w:szCs w:val="24"/>
        </w:rPr>
        <w:t>avoidan</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e</w:t>
      </w:r>
      <w:r w:rsidRPr="006163E8">
        <w:rPr>
          <w:rFonts w:ascii="Times New Roman" w:eastAsia="Times New Roman" w:hAnsi="Times New Roman" w:cs="Times New Roman"/>
          <w:bCs/>
          <w:color w:val="222222"/>
          <w:sz w:val="24"/>
          <w:szCs w:val="24"/>
        </w:rPr>
        <w:t xml:space="preserve"> of foreign affairs. </w:t>
      </w:r>
      <w:r>
        <w:rPr>
          <w:rFonts w:ascii="Times New Roman" w:eastAsia="Times New Roman" w:hAnsi="Times New Roman" w:cs="Times New Roman"/>
          <w:bCs/>
          <w:color w:val="222222"/>
          <w:sz w:val="24"/>
          <w:szCs w:val="24"/>
        </w:rPr>
        <w:t xml:space="preserve">Famous aviator, </w:t>
      </w:r>
      <w:r w:rsidRPr="00841EC8">
        <w:rPr>
          <w:rFonts w:ascii="Times New Roman" w:eastAsia="Times New Roman" w:hAnsi="Times New Roman" w:cs="Times New Roman"/>
          <w:bCs/>
          <w:color w:val="222222"/>
          <w:sz w:val="24"/>
          <w:szCs w:val="24"/>
          <w:u w:val="single"/>
        </w:rPr>
        <w:t>Charles A. Lindbergh</w:t>
      </w:r>
      <w:r>
        <w:rPr>
          <w:rFonts w:ascii="Times New Roman" w:eastAsia="Times New Roman" w:hAnsi="Times New Roman" w:cs="Times New Roman"/>
          <w:bCs/>
          <w:color w:val="222222"/>
          <w:sz w:val="24"/>
          <w:szCs w:val="24"/>
        </w:rPr>
        <w:t>, was one of the main supporters of this organization. Another</w:t>
      </w:r>
      <w:r w:rsidRPr="006163E8">
        <w:rPr>
          <w:rFonts w:ascii="Times New Roman" w:eastAsia="Times New Roman" w:hAnsi="Times New Roman" w:cs="Times New Roman"/>
          <w:bCs/>
          <w:color w:val="222222"/>
          <w:sz w:val="24"/>
          <w:szCs w:val="24"/>
        </w:rPr>
        <w:t xml:space="preserve"> important social figure was Frank Lloyd Wright; he was an architect who was a supporter of isolationism. Since he was well respected in the community, </w:t>
      </w:r>
      <w:r>
        <w:rPr>
          <w:rFonts w:ascii="Times New Roman" w:eastAsia="Times New Roman" w:hAnsi="Times New Roman" w:cs="Times New Roman"/>
          <w:bCs/>
          <w:color w:val="222222"/>
          <w:sz w:val="24"/>
          <w:szCs w:val="24"/>
        </w:rPr>
        <w:t>his opinions were highly valued and many supported his support of isolationism in Ameri</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a.</w:t>
      </w:r>
      <w:r w:rsidRPr="006163E8">
        <w:rPr>
          <w:rFonts w:ascii="Times New Roman" w:eastAsia="Times New Roman" w:hAnsi="Times New Roman" w:cs="Times New Roman"/>
          <w:bCs/>
          <w:color w:val="222222"/>
          <w:sz w:val="24"/>
          <w:szCs w:val="24"/>
        </w:rPr>
        <w:t xml:space="preserve"> </w:t>
      </w:r>
      <w:r w:rsidR="00841EC8">
        <w:rPr>
          <w:rFonts w:ascii="Times New Roman" w:eastAsia="Times New Roman" w:hAnsi="Times New Roman" w:cs="Times New Roman"/>
          <w:bCs/>
          <w:color w:val="222222"/>
          <w:sz w:val="24"/>
          <w:szCs w:val="24"/>
        </w:rPr>
        <w:t>The ideas of isolationism did not only spread around men; neutrality was very popular among women. T</w:t>
      </w:r>
      <w:r w:rsidRPr="006163E8">
        <w:rPr>
          <w:rFonts w:ascii="Times New Roman" w:eastAsia="Times New Roman" w:hAnsi="Times New Roman" w:cs="Times New Roman"/>
          <w:bCs/>
          <w:color w:val="222222"/>
          <w:sz w:val="24"/>
          <w:szCs w:val="24"/>
        </w:rPr>
        <w:t xml:space="preserve">he </w:t>
      </w:r>
      <w:r w:rsidRPr="006163E8">
        <w:rPr>
          <w:rFonts w:ascii="Times New Roman" w:eastAsia="Times New Roman" w:hAnsi="Times New Roman" w:cs="Times New Roman"/>
          <w:bCs/>
          <w:color w:val="222222"/>
          <w:sz w:val="24"/>
          <w:szCs w:val="24"/>
          <w:u w:val="single"/>
        </w:rPr>
        <w:t>Women’s Political Club</w:t>
      </w:r>
      <w:r w:rsidRPr="006163E8">
        <w:rPr>
          <w:rFonts w:ascii="Times New Roman" w:eastAsia="Times New Roman" w:hAnsi="Times New Roman" w:cs="Times New Roman"/>
          <w:bCs/>
          <w:color w:val="222222"/>
          <w:sz w:val="24"/>
          <w:szCs w:val="24"/>
        </w:rPr>
        <w:t xml:space="preserve"> consisted of women who</w:t>
      </w:r>
      <w:r>
        <w:rPr>
          <w:rFonts w:ascii="Times New Roman" w:eastAsia="Times New Roman" w:hAnsi="Times New Roman" w:cs="Times New Roman"/>
          <w:bCs/>
          <w:color w:val="222222"/>
          <w:sz w:val="24"/>
          <w:szCs w:val="24"/>
        </w:rPr>
        <w:t xml:space="preserve"> worked</w:t>
      </w:r>
      <w:r w:rsidRPr="006163E8">
        <w:rPr>
          <w:rFonts w:ascii="Times New Roman" w:eastAsia="Times New Roman" w:hAnsi="Times New Roman" w:cs="Times New Roman"/>
          <w:bCs/>
          <w:color w:val="222222"/>
          <w:sz w:val="24"/>
          <w:szCs w:val="24"/>
        </w:rPr>
        <w:t xml:space="preserve"> together to avoid war </w:t>
      </w:r>
      <w:r w:rsidR="00841EC8">
        <w:rPr>
          <w:rFonts w:ascii="Times New Roman" w:eastAsia="Times New Roman" w:hAnsi="Times New Roman" w:cs="Times New Roman"/>
          <w:bCs/>
          <w:color w:val="222222"/>
          <w:sz w:val="24"/>
          <w:szCs w:val="24"/>
        </w:rPr>
        <w:t>and prote</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 xml:space="preserve">t their sons </w:t>
      </w:r>
      <w:r w:rsidR="00841EC8" w:rsidRPr="00841EC8">
        <w:rPr>
          <w:rFonts w:ascii="Times New Roman" w:eastAsia="Times New Roman" w:hAnsi="Times New Roman" w:cs="Times New Roman"/>
          <w:bCs/>
          <w:color w:val="222222"/>
          <w:sz w:val="24"/>
          <w:szCs w:val="24"/>
          <w:highlight w:val="yellow"/>
        </w:rPr>
        <w:t>(Doc.</w:t>
      </w:r>
      <w:r w:rsidRPr="006163E8">
        <w:rPr>
          <w:rFonts w:ascii="Times New Roman" w:eastAsia="Times New Roman" w:hAnsi="Times New Roman" w:cs="Times New Roman"/>
          <w:bCs/>
          <w:color w:val="222222"/>
          <w:sz w:val="24"/>
          <w:szCs w:val="24"/>
          <w:highlight w:val="yellow"/>
        </w:rPr>
        <w:t xml:space="preserve"> F)</w:t>
      </w:r>
      <w:r w:rsidRPr="006163E8">
        <w:rPr>
          <w:rFonts w:ascii="Times New Roman" w:eastAsia="Times New Roman" w:hAnsi="Times New Roman" w:cs="Times New Roman"/>
          <w:bCs/>
          <w:color w:val="222222"/>
          <w:sz w:val="24"/>
          <w:szCs w:val="24"/>
        </w:rPr>
        <w:t xml:space="preserve">. In this photograph, they are protesting Act 1776, also known as the </w:t>
      </w:r>
      <w:r w:rsidRPr="006163E8">
        <w:rPr>
          <w:rFonts w:ascii="Times New Roman" w:eastAsia="Times New Roman" w:hAnsi="Times New Roman" w:cs="Times New Roman"/>
          <w:bCs/>
          <w:color w:val="222222"/>
          <w:sz w:val="24"/>
          <w:szCs w:val="24"/>
          <w:u w:val="single"/>
        </w:rPr>
        <w:t>Lend-Lease Bill</w:t>
      </w:r>
      <w:r w:rsidRPr="006163E8">
        <w:rPr>
          <w:rFonts w:ascii="Times New Roman" w:eastAsia="Times New Roman" w:hAnsi="Times New Roman" w:cs="Times New Roman"/>
          <w:bCs/>
          <w:color w:val="222222"/>
          <w:sz w:val="24"/>
          <w:szCs w:val="24"/>
        </w:rPr>
        <w:t xml:space="preserve">. </w:t>
      </w:r>
      <w:r w:rsidR="00841EC8">
        <w:rPr>
          <w:rFonts w:ascii="Times New Roman" w:eastAsia="Times New Roman" w:hAnsi="Times New Roman" w:cs="Times New Roman"/>
          <w:bCs/>
          <w:color w:val="222222"/>
          <w:sz w:val="24"/>
          <w:szCs w:val="24"/>
        </w:rPr>
        <w:t xml:space="preserve">The Lend-Lease Bill allowed the government to “lend” weapons to </w:t>
      </w:r>
      <w:r w:rsidR="00E864B5">
        <w:rPr>
          <w:rFonts w:ascii="Times New Roman" w:eastAsia="Times New Roman" w:hAnsi="Times New Roman" w:cs="Times New Roman"/>
          <w:bCs/>
          <w:color w:val="222222"/>
          <w:sz w:val="24"/>
          <w:szCs w:val="24"/>
        </w:rPr>
        <w:t>belligerents</w:t>
      </w:r>
      <w:r w:rsidR="00841EC8">
        <w:rPr>
          <w:rFonts w:ascii="Times New Roman" w:eastAsia="Times New Roman" w:hAnsi="Times New Roman" w:cs="Times New Roman"/>
          <w:bCs/>
          <w:color w:val="222222"/>
          <w:sz w:val="24"/>
          <w:szCs w:val="24"/>
        </w:rPr>
        <w:t xml:space="preserve">, an idea that </w:t>
      </w:r>
      <w:r w:rsidR="00841EC8" w:rsidRPr="00841EC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ontradi</w:t>
      </w:r>
      <w:r w:rsidR="00841EC8" w:rsidRPr="00841EC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ted Ameri</w:t>
      </w:r>
      <w:r w:rsidR="00841EC8" w:rsidRPr="00841EC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a’s neutrality a</w:t>
      </w:r>
      <w:r w:rsidR="00841EC8" w:rsidRPr="00841EC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 xml:space="preserve">ts. </w:t>
      </w:r>
      <w:r w:rsidR="00E864B5">
        <w:rPr>
          <w:rFonts w:ascii="Times New Roman" w:eastAsia="Times New Roman" w:hAnsi="Times New Roman" w:cs="Times New Roman"/>
          <w:bCs/>
          <w:color w:val="222222"/>
          <w:sz w:val="24"/>
          <w:szCs w:val="24"/>
        </w:rPr>
        <w:t xml:space="preserve">Isolationist </w:t>
      </w:r>
      <w:r w:rsidR="00E864B5" w:rsidRPr="00E864B5">
        <w:rPr>
          <w:rFonts w:ascii="Times New Roman" w:eastAsia="Times New Roman" w:hAnsi="Times New Roman" w:cs="Times New Roman"/>
          <w:bCs/>
          <w:color w:val="222222"/>
          <w:sz w:val="24"/>
          <w:szCs w:val="24"/>
        </w:rPr>
        <w:t>c</w:t>
      </w:r>
      <w:r w:rsidR="00E864B5">
        <w:rPr>
          <w:rFonts w:ascii="Times New Roman" w:eastAsia="Times New Roman" w:hAnsi="Times New Roman" w:cs="Times New Roman"/>
          <w:bCs/>
          <w:color w:val="222222"/>
          <w:sz w:val="24"/>
          <w:szCs w:val="24"/>
        </w:rPr>
        <w:t>itizens were qui</w:t>
      </w:r>
      <w:r w:rsidR="00E864B5" w:rsidRPr="00E864B5">
        <w:rPr>
          <w:rFonts w:ascii="Times New Roman" w:eastAsia="Times New Roman" w:hAnsi="Times New Roman" w:cs="Times New Roman"/>
          <w:bCs/>
          <w:color w:val="222222"/>
          <w:sz w:val="24"/>
          <w:szCs w:val="24"/>
        </w:rPr>
        <w:t>c</w:t>
      </w:r>
      <w:r w:rsidR="00E864B5">
        <w:rPr>
          <w:rFonts w:ascii="Times New Roman" w:eastAsia="Times New Roman" w:hAnsi="Times New Roman" w:cs="Times New Roman"/>
          <w:bCs/>
          <w:color w:val="222222"/>
          <w:sz w:val="24"/>
          <w:szCs w:val="24"/>
        </w:rPr>
        <w:t>k to rea</w:t>
      </w:r>
      <w:r w:rsidR="00E864B5" w:rsidRPr="00E864B5">
        <w:rPr>
          <w:rFonts w:ascii="Times New Roman" w:eastAsia="Times New Roman" w:hAnsi="Times New Roman" w:cs="Times New Roman"/>
          <w:bCs/>
          <w:color w:val="222222"/>
          <w:sz w:val="24"/>
          <w:szCs w:val="24"/>
        </w:rPr>
        <w:t>c</w:t>
      </w:r>
      <w:r w:rsidR="00E864B5">
        <w:rPr>
          <w:rFonts w:ascii="Times New Roman" w:eastAsia="Times New Roman" w:hAnsi="Times New Roman" w:cs="Times New Roman"/>
          <w:bCs/>
          <w:color w:val="222222"/>
          <w:sz w:val="24"/>
          <w:szCs w:val="24"/>
        </w:rPr>
        <w:t xml:space="preserve">t as they </w:t>
      </w:r>
      <w:r w:rsidR="00E864B5" w:rsidRPr="00E864B5">
        <w:rPr>
          <w:rFonts w:ascii="Times New Roman" w:eastAsia="Times New Roman" w:hAnsi="Times New Roman" w:cs="Times New Roman"/>
          <w:bCs/>
          <w:color w:val="222222"/>
          <w:sz w:val="24"/>
          <w:szCs w:val="24"/>
        </w:rPr>
        <w:t>c</w:t>
      </w:r>
      <w:r w:rsidR="00E864B5">
        <w:rPr>
          <w:rFonts w:ascii="Times New Roman" w:eastAsia="Times New Roman" w:hAnsi="Times New Roman" w:cs="Times New Roman"/>
          <w:bCs/>
          <w:color w:val="222222"/>
          <w:sz w:val="24"/>
          <w:szCs w:val="24"/>
        </w:rPr>
        <w:t>riti</w:t>
      </w:r>
      <w:r w:rsidR="00E864B5" w:rsidRPr="00E864B5">
        <w:rPr>
          <w:rFonts w:ascii="Times New Roman" w:eastAsia="Times New Roman" w:hAnsi="Times New Roman" w:cs="Times New Roman"/>
          <w:bCs/>
          <w:color w:val="222222"/>
          <w:sz w:val="24"/>
          <w:szCs w:val="24"/>
        </w:rPr>
        <w:t>c</w:t>
      </w:r>
      <w:r w:rsidR="00E864B5">
        <w:rPr>
          <w:rFonts w:ascii="Times New Roman" w:eastAsia="Times New Roman" w:hAnsi="Times New Roman" w:cs="Times New Roman"/>
          <w:bCs/>
          <w:color w:val="222222"/>
          <w:sz w:val="24"/>
          <w:szCs w:val="24"/>
        </w:rPr>
        <w:t xml:space="preserve">ized the bill for going against their protectionist beliefs. </w:t>
      </w:r>
      <w:r w:rsidRPr="006163E8">
        <w:rPr>
          <w:rFonts w:ascii="Times New Roman" w:eastAsia="Times New Roman" w:hAnsi="Times New Roman" w:cs="Times New Roman"/>
          <w:bCs/>
          <w:color w:val="222222"/>
          <w:sz w:val="24"/>
          <w:szCs w:val="24"/>
        </w:rPr>
        <w:t xml:space="preserve">They emphasized how the government should help their own people rather than foreigners. Rather than be over zealous and try to help all countries, America should focus on their own problems. </w:t>
      </w:r>
      <w:r>
        <w:rPr>
          <w:rFonts w:ascii="Times New Roman" w:eastAsia="Times New Roman" w:hAnsi="Times New Roman" w:cs="Times New Roman"/>
          <w:bCs/>
          <w:color w:val="222222"/>
          <w:sz w:val="24"/>
          <w:szCs w:val="24"/>
        </w:rPr>
        <w:t>Ameri</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ans, espe</w:t>
      </w:r>
      <w:r w:rsidRPr="006163E8">
        <w:rPr>
          <w:rFonts w:ascii="Times New Roman" w:eastAsia="Times New Roman" w:hAnsi="Times New Roman" w:cs="Times New Roman"/>
          <w:bCs/>
          <w:color w:val="222222"/>
          <w:sz w:val="24"/>
          <w:szCs w:val="24"/>
        </w:rPr>
        <w:t>c</w:t>
      </w:r>
      <w:r>
        <w:rPr>
          <w:rFonts w:ascii="Times New Roman" w:eastAsia="Times New Roman" w:hAnsi="Times New Roman" w:cs="Times New Roman"/>
          <w:bCs/>
          <w:color w:val="222222"/>
          <w:sz w:val="24"/>
          <w:szCs w:val="24"/>
        </w:rPr>
        <w:t xml:space="preserve">ially these women, did not want to lose their sons to this war. </w:t>
      </w:r>
      <w:r w:rsidR="00841EC8">
        <w:rPr>
          <w:rFonts w:ascii="Times New Roman" w:eastAsia="Times New Roman" w:hAnsi="Times New Roman" w:cs="Times New Roman"/>
          <w:bCs/>
          <w:color w:val="222222"/>
          <w:sz w:val="24"/>
          <w:szCs w:val="24"/>
        </w:rPr>
        <w:t>Over all, through these so</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ial a</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 xml:space="preserve">tions, it </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 xml:space="preserve">an be </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on</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luded that the Ameri</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an popula</w:t>
      </w:r>
      <w:r w:rsidR="00841EC8" w:rsidRPr="006163E8">
        <w:rPr>
          <w:rFonts w:ascii="Times New Roman" w:eastAsia="Times New Roman" w:hAnsi="Times New Roman" w:cs="Times New Roman"/>
          <w:bCs/>
          <w:color w:val="222222"/>
          <w:sz w:val="24"/>
          <w:szCs w:val="24"/>
        </w:rPr>
        <w:t>c</w:t>
      </w:r>
      <w:r w:rsidR="00841EC8">
        <w:rPr>
          <w:rFonts w:ascii="Times New Roman" w:eastAsia="Times New Roman" w:hAnsi="Times New Roman" w:cs="Times New Roman"/>
          <w:bCs/>
          <w:color w:val="222222"/>
          <w:sz w:val="24"/>
          <w:szCs w:val="24"/>
        </w:rPr>
        <w:t xml:space="preserve">e, both men and women, held strong beliefs in maintaining neutrality during the time </w:t>
      </w:r>
      <w:proofErr w:type="gramStart"/>
      <w:r w:rsidR="00841EC8">
        <w:rPr>
          <w:rFonts w:ascii="Times New Roman" w:eastAsia="Times New Roman" w:hAnsi="Times New Roman" w:cs="Times New Roman"/>
          <w:bCs/>
          <w:color w:val="222222"/>
          <w:sz w:val="24"/>
          <w:szCs w:val="24"/>
        </w:rPr>
        <w:t>between 1933-1941</w:t>
      </w:r>
      <w:proofErr w:type="gramEnd"/>
      <w:r w:rsidR="00841EC8">
        <w:rPr>
          <w:rFonts w:ascii="Times New Roman" w:eastAsia="Times New Roman" w:hAnsi="Times New Roman" w:cs="Times New Roman"/>
          <w:bCs/>
          <w:color w:val="222222"/>
          <w:sz w:val="24"/>
          <w:szCs w:val="24"/>
        </w:rPr>
        <w:t>.</w:t>
      </w:r>
    </w:p>
    <w:p w:rsidR="005D53FB" w:rsidRPr="006163E8" w:rsidRDefault="005D53FB" w:rsidP="00E864B5">
      <w:pPr>
        <w:spacing w:line="240" w:lineRule="auto"/>
        <w:rPr>
          <w:rFonts w:ascii="Times New Roman" w:hAnsi="Times New Roman" w:cs="Times New Roman"/>
          <w:sz w:val="24"/>
          <w:szCs w:val="24"/>
        </w:rPr>
      </w:pPr>
    </w:p>
    <w:sectPr w:rsidR="005D53FB" w:rsidRPr="006163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5E" w:rsidRDefault="0072195E" w:rsidP="00E864B5">
      <w:pPr>
        <w:spacing w:after="0" w:line="240" w:lineRule="auto"/>
      </w:pPr>
      <w:r>
        <w:separator/>
      </w:r>
    </w:p>
  </w:endnote>
  <w:endnote w:type="continuationSeparator" w:id="0">
    <w:p w:rsidR="0072195E" w:rsidRDefault="0072195E" w:rsidP="00E8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5E" w:rsidRDefault="0072195E" w:rsidP="00E864B5">
      <w:pPr>
        <w:spacing w:after="0" w:line="240" w:lineRule="auto"/>
      </w:pPr>
      <w:r>
        <w:separator/>
      </w:r>
    </w:p>
  </w:footnote>
  <w:footnote w:type="continuationSeparator" w:id="0">
    <w:p w:rsidR="0072195E" w:rsidRDefault="0072195E" w:rsidP="00E86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B5" w:rsidRDefault="00E864B5" w:rsidP="00E864B5">
    <w:pPr>
      <w:pStyle w:val="Header"/>
      <w:jc w:val="right"/>
    </w:pPr>
    <w:r>
      <w:t xml:space="preserve">Christina </w:t>
    </w:r>
    <w:r>
      <w:t>C</w:t>
    </w:r>
    <w:r>
      <w:t xml:space="preserve">hen, Natalie </w:t>
    </w:r>
    <w:proofErr w:type="spellStart"/>
    <w:r>
      <w:t>Ang</w:t>
    </w:r>
    <w:proofErr w:type="spellEnd"/>
    <w:r>
      <w:t xml:space="preserve">, Sami </w:t>
    </w:r>
    <w:proofErr w:type="spellStart"/>
    <w:r>
      <w:t>Hymel</w:t>
    </w:r>
    <w:proofErr w:type="spellEnd"/>
  </w:p>
  <w:p w:rsidR="00E864B5" w:rsidRDefault="00E86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E8"/>
    <w:rsid w:val="005D53FB"/>
    <w:rsid w:val="006163E8"/>
    <w:rsid w:val="0072195E"/>
    <w:rsid w:val="00841EC8"/>
    <w:rsid w:val="00E8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B5"/>
  </w:style>
  <w:style w:type="paragraph" w:styleId="Footer">
    <w:name w:val="footer"/>
    <w:basedOn w:val="Normal"/>
    <w:link w:val="FooterChar"/>
    <w:uiPriority w:val="99"/>
    <w:unhideWhenUsed/>
    <w:rsid w:val="00E8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B5"/>
  </w:style>
  <w:style w:type="paragraph" w:styleId="BalloonText">
    <w:name w:val="Balloon Text"/>
    <w:basedOn w:val="Normal"/>
    <w:link w:val="BalloonTextChar"/>
    <w:uiPriority w:val="99"/>
    <w:semiHidden/>
    <w:unhideWhenUsed/>
    <w:rsid w:val="00E86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B5"/>
  </w:style>
  <w:style w:type="paragraph" w:styleId="Footer">
    <w:name w:val="footer"/>
    <w:basedOn w:val="Normal"/>
    <w:link w:val="FooterChar"/>
    <w:uiPriority w:val="99"/>
    <w:unhideWhenUsed/>
    <w:rsid w:val="00E8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B5"/>
  </w:style>
  <w:style w:type="paragraph" w:styleId="BalloonText">
    <w:name w:val="Balloon Text"/>
    <w:basedOn w:val="Normal"/>
    <w:link w:val="BalloonTextChar"/>
    <w:uiPriority w:val="99"/>
    <w:semiHidden/>
    <w:unhideWhenUsed/>
    <w:rsid w:val="00E86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14963">
      <w:bodyDiv w:val="1"/>
      <w:marLeft w:val="0"/>
      <w:marRight w:val="0"/>
      <w:marTop w:val="0"/>
      <w:marBottom w:val="0"/>
      <w:divBdr>
        <w:top w:val="none" w:sz="0" w:space="0" w:color="auto"/>
        <w:left w:val="none" w:sz="0" w:space="0" w:color="auto"/>
        <w:bottom w:val="none" w:sz="0" w:space="0" w:color="auto"/>
        <w:right w:val="none" w:sz="0" w:space="0" w:color="auto"/>
      </w:divBdr>
      <w:divsChild>
        <w:div w:id="1989747501">
          <w:marLeft w:val="0"/>
          <w:marRight w:val="0"/>
          <w:marTop w:val="0"/>
          <w:marBottom w:val="0"/>
          <w:divBdr>
            <w:top w:val="none" w:sz="0" w:space="0" w:color="auto"/>
            <w:left w:val="none" w:sz="0" w:space="0" w:color="auto"/>
            <w:bottom w:val="none" w:sz="0" w:space="0" w:color="auto"/>
            <w:right w:val="none" w:sz="0" w:space="0" w:color="auto"/>
          </w:divBdr>
        </w:div>
        <w:div w:id="2082480295">
          <w:marLeft w:val="0"/>
          <w:marRight w:val="0"/>
          <w:marTop w:val="0"/>
          <w:marBottom w:val="0"/>
          <w:divBdr>
            <w:top w:val="none" w:sz="0" w:space="0" w:color="auto"/>
            <w:left w:val="none" w:sz="0" w:space="0" w:color="auto"/>
            <w:bottom w:val="none" w:sz="0" w:space="0" w:color="auto"/>
            <w:right w:val="none" w:sz="0" w:space="0" w:color="auto"/>
          </w:divBdr>
        </w:div>
        <w:div w:id="755058856">
          <w:marLeft w:val="0"/>
          <w:marRight w:val="0"/>
          <w:marTop w:val="0"/>
          <w:marBottom w:val="0"/>
          <w:divBdr>
            <w:top w:val="none" w:sz="0" w:space="0" w:color="auto"/>
            <w:left w:val="none" w:sz="0" w:space="0" w:color="auto"/>
            <w:bottom w:val="none" w:sz="0" w:space="0" w:color="auto"/>
            <w:right w:val="none" w:sz="0" w:space="0" w:color="auto"/>
          </w:divBdr>
        </w:div>
        <w:div w:id="1871067545">
          <w:marLeft w:val="0"/>
          <w:marRight w:val="0"/>
          <w:marTop w:val="0"/>
          <w:marBottom w:val="0"/>
          <w:divBdr>
            <w:top w:val="none" w:sz="0" w:space="0" w:color="auto"/>
            <w:left w:val="none" w:sz="0" w:space="0" w:color="auto"/>
            <w:bottom w:val="none" w:sz="0" w:space="0" w:color="auto"/>
            <w:right w:val="none" w:sz="0" w:space="0" w:color="auto"/>
          </w:divBdr>
        </w:div>
      </w:divsChild>
    </w:div>
    <w:div w:id="2010792873">
      <w:bodyDiv w:val="1"/>
      <w:marLeft w:val="0"/>
      <w:marRight w:val="0"/>
      <w:marTop w:val="0"/>
      <w:marBottom w:val="0"/>
      <w:divBdr>
        <w:top w:val="none" w:sz="0" w:space="0" w:color="auto"/>
        <w:left w:val="none" w:sz="0" w:space="0" w:color="auto"/>
        <w:bottom w:val="none" w:sz="0" w:space="0" w:color="auto"/>
        <w:right w:val="none" w:sz="0" w:space="0" w:color="auto"/>
      </w:divBdr>
      <w:divsChild>
        <w:div w:id="885335236">
          <w:marLeft w:val="0"/>
          <w:marRight w:val="0"/>
          <w:marTop w:val="0"/>
          <w:marBottom w:val="0"/>
          <w:divBdr>
            <w:top w:val="none" w:sz="0" w:space="0" w:color="auto"/>
            <w:left w:val="none" w:sz="0" w:space="0" w:color="auto"/>
            <w:bottom w:val="none" w:sz="0" w:space="0" w:color="auto"/>
            <w:right w:val="none" w:sz="0" w:space="0" w:color="auto"/>
          </w:divBdr>
        </w:div>
        <w:div w:id="400491058">
          <w:marLeft w:val="0"/>
          <w:marRight w:val="0"/>
          <w:marTop w:val="0"/>
          <w:marBottom w:val="0"/>
          <w:divBdr>
            <w:top w:val="none" w:sz="0" w:space="0" w:color="auto"/>
            <w:left w:val="none" w:sz="0" w:space="0" w:color="auto"/>
            <w:bottom w:val="none" w:sz="0" w:space="0" w:color="auto"/>
            <w:right w:val="none" w:sz="0" w:space="0" w:color="auto"/>
          </w:divBdr>
        </w:div>
        <w:div w:id="1056125432">
          <w:marLeft w:val="0"/>
          <w:marRight w:val="0"/>
          <w:marTop w:val="0"/>
          <w:marBottom w:val="0"/>
          <w:divBdr>
            <w:top w:val="none" w:sz="0" w:space="0" w:color="auto"/>
            <w:left w:val="none" w:sz="0" w:space="0" w:color="auto"/>
            <w:bottom w:val="none" w:sz="0" w:space="0" w:color="auto"/>
            <w:right w:val="none" w:sz="0" w:space="0" w:color="auto"/>
          </w:divBdr>
        </w:div>
        <w:div w:id="20021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Chen</dc:creator>
  <cp:lastModifiedBy>Tiffany Chen</cp:lastModifiedBy>
  <cp:revision>1</cp:revision>
  <dcterms:created xsi:type="dcterms:W3CDTF">2013-03-06T23:38:00Z</dcterms:created>
  <dcterms:modified xsi:type="dcterms:W3CDTF">2013-03-07T00:01:00Z</dcterms:modified>
</cp:coreProperties>
</file>